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75A7130C" w:rsidR="00CD344E" w:rsidRDefault="002E1CAA" w:rsidP="00E40F1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E40F16" w:rsidRPr="00E40F16">
        <w:rPr>
          <w:rFonts w:ascii="Times New Roman" w:hAnsi="Times New Roman" w:cs="Times New Roman"/>
          <w:b/>
          <w:bCs/>
          <w:bdr w:val="none" w:sz="0" w:space="0" w:color="auto" w:frame="1"/>
          <w:lang w:val="uk-UA" w:eastAsia="uk-UA"/>
        </w:rPr>
        <w:t xml:space="preserve">Послуги з організації гарячого харчування учнів початкових класів </w:t>
      </w:r>
      <w:proofErr w:type="spellStart"/>
      <w:r w:rsidR="007B5052" w:rsidRPr="007B5052">
        <w:rPr>
          <w:rFonts w:ascii="Times New Roman" w:hAnsi="Times New Roman" w:cs="Times New Roman"/>
          <w:b/>
          <w:bCs/>
          <w:bdr w:val="none" w:sz="0" w:space="0" w:color="auto" w:frame="1"/>
          <w:lang w:val="uk-UA" w:eastAsia="uk-UA"/>
        </w:rPr>
        <w:t>Малотур’янського</w:t>
      </w:r>
      <w:proofErr w:type="spellEnd"/>
      <w:r w:rsidR="007B5052" w:rsidRPr="007B5052">
        <w:rPr>
          <w:rFonts w:ascii="Times New Roman" w:hAnsi="Times New Roman" w:cs="Times New Roman"/>
          <w:b/>
          <w:bCs/>
          <w:bdr w:val="none" w:sz="0" w:space="0" w:color="auto" w:frame="1"/>
          <w:lang w:val="uk-UA" w:eastAsia="uk-UA"/>
        </w:rPr>
        <w:t xml:space="preserve"> ліцею</w:t>
      </w:r>
    </w:p>
    <w:p w14:paraId="7671B65E" w14:textId="08AB0850" w:rsidR="002E1CAA" w:rsidRPr="0002598F"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0845499"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w:t>
      </w:r>
      <w:r w:rsidR="005D495D" w:rsidRPr="005D495D">
        <w:rPr>
          <w:rFonts w:ascii="Times New Roman" w:eastAsia="Times New Roman" w:hAnsi="Times New Roman" w:cs="Times New Roman"/>
          <w:bCs/>
          <w:sz w:val="24"/>
          <w:szCs w:val="24"/>
          <w:bdr w:val="none" w:sz="0" w:space="0" w:color="auto" w:frame="1"/>
          <w:lang w:eastAsia="uk-UA"/>
        </w:rPr>
        <w:t xml:space="preserve">постанов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 та </w:t>
      </w:r>
      <w:r w:rsidR="005D495D"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61700D7D"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F15D12" w:rsidRPr="00F15D12">
        <w:rPr>
          <w:rFonts w:ascii="Times New Roman" w:hAnsi="Times New Roman" w:cs="Times New Roman"/>
          <w:sz w:val="24"/>
          <w:szCs w:val="24"/>
        </w:rPr>
        <w:t xml:space="preserve">учнів </w:t>
      </w:r>
      <w:r w:rsidR="00EE2886" w:rsidRPr="00E40F16">
        <w:rPr>
          <w:rFonts w:ascii="Times New Roman" w:hAnsi="Times New Roman" w:cs="Times New Roman"/>
          <w:sz w:val="24"/>
          <w:szCs w:val="24"/>
        </w:rPr>
        <w:t xml:space="preserve">початкових класів </w:t>
      </w:r>
      <w:proofErr w:type="spellStart"/>
      <w:r w:rsidR="007B5052" w:rsidRPr="007B5052">
        <w:rPr>
          <w:rFonts w:ascii="Times New Roman" w:hAnsi="Times New Roman" w:cs="Times New Roman"/>
          <w:sz w:val="24"/>
          <w:szCs w:val="24"/>
        </w:rPr>
        <w:t>Малотур’янського</w:t>
      </w:r>
      <w:proofErr w:type="spellEnd"/>
      <w:r w:rsidR="007B5052" w:rsidRPr="007B5052">
        <w:rPr>
          <w:rFonts w:ascii="Times New Roman" w:hAnsi="Times New Roman" w:cs="Times New Roman"/>
          <w:sz w:val="24"/>
          <w:szCs w:val="24"/>
        </w:rPr>
        <w:t xml:space="preserve"> ліцею</w:t>
      </w:r>
      <w:r w:rsidR="00AE2C86" w:rsidRPr="00AE2C86">
        <w:rPr>
          <w:rFonts w:ascii="Times New Roman" w:hAnsi="Times New Roman" w:cs="Times New Roman"/>
          <w:sz w:val="24"/>
          <w:szCs w:val="24"/>
        </w:rPr>
        <w:t xml:space="preserve"> </w:t>
      </w:r>
      <w:proofErr w:type="spellStart"/>
      <w:r w:rsidR="00897FD7" w:rsidRPr="00E40F16">
        <w:rPr>
          <w:rFonts w:ascii="Times New Roman" w:hAnsi="Times New Roman" w:cs="Times New Roman"/>
          <w:sz w:val="24"/>
          <w:szCs w:val="24"/>
        </w:rPr>
        <w:t>Долинської</w:t>
      </w:r>
      <w:proofErr w:type="spellEnd"/>
      <w:r w:rsidR="00897FD7" w:rsidRPr="00E40F16">
        <w:rPr>
          <w:rFonts w:ascii="Times New Roman" w:hAnsi="Times New Roman" w:cs="Times New Roman"/>
          <w:sz w:val="24"/>
          <w:szCs w:val="24"/>
        </w:rPr>
        <w:t xml:space="preserve"> міської ради Івано-Фр</w:t>
      </w:r>
      <w:r w:rsidR="00897FD7" w:rsidRPr="00C23D9B">
        <w:rPr>
          <w:rFonts w:ascii="Times New Roman" w:hAnsi="Times New Roman" w:cs="Times New Roman"/>
          <w:sz w:val="24"/>
          <w:szCs w:val="24"/>
        </w:rPr>
        <w:t>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5DD364BD"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7B5052" w:rsidRPr="007B5052">
        <w:rPr>
          <w:rFonts w:ascii="Times New Roman" w:eastAsia="Times New Roman" w:hAnsi="Times New Roman" w:cs="Times New Roman"/>
          <w:sz w:val="24"/>
          <w:szCs w:val="24"/>
          <w:bdr w:val="none" w:sz="0" w:space="0" w:color="auto" w:frame="1"/>
          <w:lang w:val="ru-RU" w:eastAsia="uk-UA"/>
        </w:rPr>
        <w:t>UA-2024-10-16-013968-a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1C5AAED" w14:textId="77777777" w:rsidR="00EE2886" w:rsidRDefault="00EE2886" w:rsidP="00EE2886">
      <w:pPr>
        <w:pStyle w:val="Style6"/>
        <w:widowControl/>
        <w:spacing w:line="240" w:lineRule="auto"/>
        <w:rPr>
          <w:rFonts w:ascii="Times New Roman" w:hAnsi="Times New Roman" w:cs="Times New Roman"/>
          <w:b/>
          <w:lang w:val="uk-UA"/>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6468"/>
      </w:tblGrid>
      <w:tr w:rsidR="00EE2886" w:rsidRPr="00F50608" w14:paraId="0BEE3EBB" w14:textId="77777777" w:rsidTr="00DA2981">
        <w:trPr>
          <w:trHeight w:val="1654"/>
          <w:jc w:val="center"/>
        </w:trPr>
        <w:tc>
          <w:tcPr>
            <w:tcW w:w="2091" w:type="dxa"/>
            <w:tcBorders>
              <w:top w:val="single" w:sz="4" w:space="0" w:color="auto"/>
              <w:left w:val="single" w:sz="4" w:space="0" w:color="auto"/>
              <w:bottom w:val="single" w:sz="4" w:space="0" w:color="auto"/>
              <w:right w:val="single" w:sz="4" w:space="0" w:color="auto"/>
            </w:tcBorders>
            <w:vAlign w:val="center"/>
          </w:tcPr>
          <w:p w14:paraId="473B2961" w14:textId="77777777" w:rsidR="00EE2886" w:rsidRPr="00BC4509" w:rsidRDefault="00EE2886" w:rsidP="00DA2981">
            <w:pPr>
              <w:jc w:val="center"/>
              <w:rPr>
                <w:rFonts w:ascii="Times New Roman" w:hAnsi="Times New Roman"/>
                <w:bCs/>
                <w:sz w:val="20"/>
                <w:szCs w:val="20"/>
              </w:rPr>
            </w:pPr>
            <w:r w:rsidRPr="00BC4509">
              <w:rPr>
                <w:rFonts w:ascii="Times New Roman" w:hAnsi="Times New Roman"/>
                <w:color w:val="000000"/>
                <w:spacing w:val="-7"/>
                <w:sz w:val="20"/>
                <w:szCs w:val="20"/>
              </w:rPr>
              <w:t>Назва закладу</w:t>
            </w:r>
          </w:p>
        </w:tc>
        <w:tc>
          <w:tcPr>
            <w:tcW w:w="6468" w:type="dxa"/>
            <w:tcBorders>
              <w:top w:val="single" w:sz="4" w:space="0" w:color="auto"/>
              <w:left w:val="single" w:sz="4" w:space="0" w:color="auto"/>
              <w:bottom w:val="single" w:sz="4" w:space="0" w:color="auto"/>
              <w:right w:val="single" w:sz="4" w:space="0" w:color="auto"/>
            </w:tcBorders>
            <w:vAlign w:val="bottom"/>
          </w:tcPr>
          <w:p w14:paraId="43AF3BA4" w14:textId="77777777" w:rsidR="00EE2886" w:rsidRPr="00BC4509" w:rsidRDefault="00EE2886" w:rsidP="00DA2981">
            <w:pPr>
              <w:ind w:right="-73"/>
              <w:jc w:val="center"/>
              <w:rPr>
                <w:rFonts w:ascii="Times New Roman" w:hAnsi="Times New Roman"/>
                <w:b/>
                <w:sz w:val="20"/>
                <w:szCs w:val="20"/>
              </w:rPr>
            </w:pPr>
            <w:r w:rsidRPr="00BC4509">
              <w:rPr>
                <w:rFonts w:ascii="Times New Roman" w:hAnsi="Times New Roman"/>
                <w:b/>
                <w:sz w:val="20"/>
                <w:szCs w:val="20"/>
              </w:rPr>
              <w:t>Кількість учнів початкових класів</w:t>
            </w:r>
          </w:p>
          <w:p w14:paraId="348FCE68" w14:textId="77777777" w:rsidR="00EE2886" w:rsidRPr="0008635C" w:rsidRDefault="00EE2886" w:rsidP="00DA2981">
            <w:pPr>
              <w:ind w:right="-73"/>
              <w:jc w:val="center"/>
              <w:rPr>
                <w:rFonts w:ascii="Times New Roman" w:hAnsi="Times New Roman"/>
                <w:sz w:val="20"/>
                <w:szCs w:val="20"/>
              </w:rPr>
            </w:pPr>
            <w:r w:rsidRPr="00BC4509">
              <w:rPr>
                <w:rFonts w:ascii="Times New Roman" w:hAnsi="Times New Roman"/>
                <w:color w:val="000000"/>
                <w:sz w:val="18"/>
                <w:szCs w:val="18"/>
                <w:shd w:val="clear" w:color="auto" w:fill="FFFFFF"/>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p>
        </w:tc>
      </w:tr>
      <w:tr w:rsidR="00EE2886" w14:paraId="5ED8FD0D" w14:textId="77777777" w:rsidTr="00DA2981">
        <w:trPr>
          <w:trHeight w:val="427"/>
          <w:jc w:val="center"/>
        </w:trPr>
        <w:tc>
          <w:tcPr>
            <w:tcW w:w="2091" w:type="dxa"/>
            <w:tcBorders>
              <w:top w:val="single" w:sz="4" w:space="0" w:color="auto"/>
              <w:left w:val="single" w:sz="4" w:space="0" w:color="auto"/>
              <w:bottom w:val="single" w:sz="4" w:space="0" w:color="auto"/>
              <w:right w:val="single" w:sz="4" w:space="0" w:color="auto"/>
            </w:tcBorders>
            <w:vAlign w:val="center"/>
          </w:tcPr>
          <w:p w14:paraId="4DE94255" w14:textId="18C8878B" w:rsidR="00EE2886" w:rsidRPr="007B5052" w:rsidRDefault="007B5052" w:rsidP="007B5052">
            <w:pPr>
              <w:jc w:val="center"/>
              <w:rPr>
                <w:rFonts w:ascii="Times New Roman" w:hAnsi="Times New Roman"/>
                <w:bCs/>
                <w:sz w:val="20"/>
                <w:szCs w:val="20"/>
                <w:lang w:val="ru-RU"/>
              </w:rPr>
            </w:pPr>
            <w:proofErr w:type="spellStart"/>
            <w:r w:rsidRPr="007B5052">
              <w:rPr>
                <w:rFonts w:ascii="Times New Roman" w:hAnsi="Times New Roman"/>
                <w:bCs/>
                <w:sz w:val="20"/>
                <w:szCs w:val="20"/>
              </w:rPr>
              <w:t>Малотур’янськ</w:t>
            </w:r>
            <w:r>
              <w:rPr>
                <w:rFonts w:ascii="Times New Roman" w:hAnsi="Times New Roman"/>
                <w:bCs/>
                <w:sz w:val="20"/>
                <w:szCs w:val="20"/>
                <w:lang w:val="ru-RU"/>
              </w:rPr>
              <w:t>ий</w:t>
            </w:r>
            <w:proofErr w:type="spellEnd"/>
            <w:r w:rsidRPr="007B5052">
              <w:rPr>
                <w:rFonts w:ascii="Times New Roman" w:hAnsi="Times New Roman"/>
                <w:bCs/>
                <w:sz w:val="20"/>
                <w:szCs w:val="20"/>
              </w:rPr>
              <w:t xml:space="preserve"> </w:t>
            </w:r>
            <w:proofErr w:type="spellStart"/>
            <w:r w:rsidRPr="007B5052">
              <w:rPr>
                <w:rFonts w:ascii="Times New Roman" w:hAnsi="Times New Roman"/>
                <w:bCs/>
                <w:sz w:val="20"/>
                <w:szCs w:val="20"/>
              </w:rPr>
              <w:t>ліце</w:t>
            </w:r>
            <w:proofErr w:type="spellEnd"/>
            <w:r>
              <w:rPr>
                <w:rFonts w:ascii="Times New Roman" w:hAnsi="Times New Roman"/>
                <w:bCs/>
                <w:sz w:val="20"/>
                <w:szCs w:val="20"/>
                <w:lang w:val="ru-RU"/>
              </w:rPr>
              <w:t>й</w:t>
            </w:r>
          </w:p>
        </w:tc>
        <w:tc>
          <w:tcPr>
            <w:tcW w:w="6468" w:type="dxa"/>
            <w:tcBorders>
              <w:top w:val="single" w:sz="4" w:space="0" w:color="auto"/>
              <w:left w:val="single" w:sz="4" w:space="0" w:color="auto"/>
              <w:bottom w:val="single" w:sz="4" w:space="0" w:color="auto"/>
              <w:right w:val="single" w:sz="4" w:space="0" w:color="auto"/>
            </w:tcBorders>
            <w:vAlign w:val="center"/>
          </w:tcPr>
          <w:p w14:paraId="08A28BC7" w14:textId="2AC66949" w:rsidR="00EE2886" w:rsidRPr="00AE2C86" w:rsidRDefault="00AE2C86" w:rsidP="007B5052">
            <w:pPr>
              <w:ind w:right="-73"/>
              <w:jc w:val="center"/>
              <w:rPr>
                <w:rFonts w:ascii="Times New Roman" w:hAnsi="Times New Roman"/>
                <w:sz w:val="20"/>
                <w:szCs w:val="20"/>
                <w:lang w:val="ru-RU"/>
              </w:rPr>
            </w:pPr>
            <w:r>
              <w:rPr>
                <w:rFonts w:ascii="Times New Roman" w:hAnsi="Times New Roman"/>
                <w:sz w:val="20"/>
                <w:szCs w:val="20"/>
                <w:lang w:val="ru-RU"/>
              </w:rPr>
              <w:t>4</w:t>
            </w:r>
            <w:r w:rsidR="007B5052">
              <w:rPr>
                <w:rFonts w:ascii="Times New Roman" w:hAnsi="Times New Roman"/>
                <w:sz w:val="20"/>
                <w:szCs w:val="20"/>
                <w:lang w:val="ru-RU"/>
              </w:rPr>
              <w:t>1</w:t>
            </w:r>
          </w:p>
        </w:tc>
      </w:tr>
    </w:tbl>
    <w:p w14:paraId="4570B88F" w14:textId="77777777" w:rsidR="00EE2886" w:rsidRDefault="00EE2886" w:rsidP="00EE2886">
      <w:pPr>
        <w:spacing w:after="0" w:line="240" w:lineRule="auto"/>
        <w:ind w:right="-73"/>
        <w:contextualSpacing/>
        <w:jc w:val="both"/>
        <w:rPr>
          <w:rFonts w:ascii="Times New Roman" w:hAnsi="Times New Roman"/>
          <w:u w:val="single"/>
        </w:rPr>
      </w:pPr>
    </w:p>
    <w:p w14:paraId="106521D1" w14:textId="77777777" w:rsidR="00EE2886" w:rsidRPr="00BC4509" w:rsidRDefault="00EE2886" w:rsidP="00EE2886">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12CEF691"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28D5CF8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D872006" w14:textId="77777777" w:rsidR="00EE2886" w:rsidRPr="00BC4509"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Кількість учнів може змінюватися  відповідно до фактичного відвідування. </w:t>
      </w:r>
    </w:p>
    <w:p w14:paraId="33E43F93" w14:textId="77777777" w:rsidR="00EE2886" w:rsidRDefault="00EE2886" w:rsidP="00EE2886">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67C97C"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66A98724" w14:textId="77777777" w:rsidR="00EE2886" w:rsidRDefault="00EE2886" w:rsidP="00EE2886">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10B25BE7"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257C6F02"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31BB5B25"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7BA475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6F4A1D1C"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094BB130"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37D93536"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sidRPr="00493271">
        <w:rPr>
          <w:rFonts w:ascii="Times New Roman" w:hAnsi="Times New Roman"/>
          <w:sz w:val="24"/>
          <w:szCs w:val="24"/>
        </w:rPr>
        <w:t>інвентаря</w:t>
      </w:r>
      <w:proofErr w:type="spellEnd"/>
      <w:r w:rsidRPr="00493271">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22DB29FE"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4CE6B2CA" w14:textId="77777777" w:rsidR="00EE2886" w:rsidRPr="0049327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965CE18"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1A038F9"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AB68285" w14:textId="77777777" w:rsidR="00EE2886" w:rsidRPr="00493271" w:rsidRDefault="00EE2886" w:rsidP="00EE2886">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26BA0EE5" w14:textId="77777777" w:rsidR="00EE2886" w:rsidRPr="00C72F31" w:rsidRDefault="00EE2886" w:rsidP="00EE2886">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4ADA3438"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301217B2" w14:textId="77777777" w:rsidR="00EE2886" w:rsidRPr="0008635C"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4123C8DA"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14DD2E16"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043DC223" w14:textId="77777777" w:rsidR="00EE2886" w:rsidRDefault="00EE2886" w:rsidP="00EE2886">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504D5869" w14:textId="77777777" w:rsidR="00EE2886" w:rsidRDefault="00EE2886" w:rsidP="00EE2886">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F0E094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DA3E7F">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r w:rsidR="005C4AB8">
        <w:rPr>
          <w:rFonts w:ascii="Times New Roman" w:hAnsi="Times New Roman" w:cs="Times New Roman"/>
          <w:sz w:val="24"/>
          <w:szCs w:val="24"/>
        </w:rPr>
        <w:t xml:space="preserve">, </w:t>
      </w:r>
      <w:r w:rsidR="005C4AB8" w:rsidRPr="00433145">
        <w:rPr>
          <w:rFonts w:ascii="Times New Roman" w:eastAsia="Times New Roman" w:hAnsi="Times New Roman" w:cs="Times New Roman"/>
          <w:bCs/>
          <w:sz w:val="24"/>
          <w:szCs w:val="24"/>
          <w:bdr w:val="none" w:sz="0" w:space="0" w:color="auto" w:frame="1"/>
          <w:lang w:eastAsia="uk-UA"/>
        </w:rPr>
        <w:t>Постанова Кабінету Міністрів України від 04 жовтня 2024 р. №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rsidRPr="00433145">
        <w:rPr>
          <w:rFonts w:ascii="Times New Roman" w:hAnsi="Times New Roman" w:cs="Times New Roman"/>
          <w:sz w:val="24"/>
          <w:szCs w:val="24"/>
        </w:rPr>
        <w:t>.</w:t>
      </w:r>
    </w:p>
    <w:p w14:paraId="2240AB12" w14:textId="0FD9865B" w:rsidR="00C64EA4" w:rsidRDefault="00D731E2" w:rsidP="005C7371">
      <w:pPr>
        <w:pStyle w:val="a3"/>
        <w:shd w:val="clear" w:color="auto" w:fill="FFFFFF"/>
        <w:jc w:val="both"/>
      </w:pPr>
      <w:r w:rsidRPr="005C7371">
        <w:t>Очікувана вартість</w:t>
      </w:r>
      <w:r w:rsidR="00433145">
        <w:t xml:space="preserve"> предмета</w:t>
      </w:r>
      <w:r w:rsidRPr="005C7371">
        <w:t xml:space="preserve"> закупівлі – </w:t>
      </w:r>
      <w:r w:rsidR="007B5052" w:rsidRPr="007B5052">
        <w:t xml:space="preserve">75 645,00 </w:t>
      </w:r>
      <w:bookmarkStart w:id="0" w:name="_GoBack"/>
      <w:bookmarkEnd w:id="0"/>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p w14:paraId="565A09ED" w14:textId="77777777" w:rsidR="00DA3E7F" w:rsidRDefault="00DA3E7F">
      <w:pPr>
        <w:pStyle w:val="a3"/>
        <w:shd w:val="clear" w:color="auto" w:fill="FFFFFF"/>
        <w:jc w:val="both"/>
      </w:pPr>
    </w:p>
    <w:sectPr w:rsidR="00DA3E7F"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2598F"/>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33145"/>
    <w:rsid w:val="00442BAF"/>
    <w:rsid w:val="00454BB5"/>
    <w:rsid w:val="0045624A"/>
    <w:rsid w:val="0047244B"/>
    <w:rsid w:val="00497598"/>
    <w:rsid w:val="004D4914"/>
    <w:rsid w:val="004F47B0"/>
    <w:rsid w:val="005502F1"/>
    <w:rsid w:val="00552485"/>
    <w:rsid w:val="005C4AB8"/>
    <w:rsid w:val="005C7371"/>
    <w:rsid w:val="005D495D"/>
    <w:rsid w:val="005F6DBA"/>
    <w:rsid w:val="00670B95"/>
    <w:rsid w:val="00693C28"/>
    <w:rsid w:val="0069653E"/>
    <w:rsid w:val="006E33E9"/>
    <w:rsid w:val="00702DD8"/>
    <w:rsid w:val="00713EA9"/>
    <w:rsid w:val="00721013"/>
    <w:rsid w:val="00761D8A"/>
    <w:rsid w:val="007972B9"/>
    <w:rsid w:val="007A57A0"/>
    <w:rsid w:val="007B5052"/>
    <w:rsid w:val="007C46D7"/>
    <w:rsid w:val="007D0B4C"/>
    <w:rsid w:val="007D491E"/>
    <w:rsid w:val="007E1F42"/>
    <w:rsid w:val="007E532C"/>
    <w:rsid w:val="007F19C7"/>
    <w:rsid w:val="00815864"/>
    <w:rsid w:val="008328CA"/>
    <w:rsid w:val="00897FD7"/>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D3FD2"/>
    <w:rsid w:val="00AE2C86"/>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8671F"/>
    <w:rsid w:val="00DA3E7F"/>
    <w:rsid w:val="00DE6D90"/>
    <w:rsid w:val="00E250C3"/>
    <w:rsid w:val="00E35377"/>
    <w:rsid w:val="00E40F16"/>
    <w:rsid w:val="00E44D82"/>
    <w:rsid w:val="00E73401"/>
    <w:rsid w:val="00E92300"/>
    <w:rsid w:val="00ED1D41"/>
    <w:rsid w:val="00ED367E"/>
    <w:rsid w:val="00EE2886"/>
    <w:rsid w:val="00EF6A92"/>
    <w:rsid w:val="00F11B85"/>
    <w:rsid w:val="00F15D12"/>
    <w:rsid w:val="00F247B9"/>
    <w:rsid w:val="00F41027"/>
    <w:rsid w:val="00F42D92"/>
    <w:rsid w:val="00F50EF1"/>
    <w:rsid w:val="00FA31D1"/>
    <w:rsid w:val="00FA57BE"/>
    <w:rsid w:val="00FB020F"/>
    <w:rsid w:val="00FD1083"/>
    <w:rsid w:val="00FE6010"/>
    <w:rsid w:val="00FF4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1246</Words>
  <Characters>7107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2024-10-21T12:55:00Z</dcterms:created>
  <dcterms:modified xsi:type="dcterms:W3CDTF">2024-10-21T12:57:00Z</dcterms:modified>
</cp:coreProperties>
</file>